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A599" w14:textId="77777777" w:rsidR="00336D4A" w:rsidRDefault="00E766DB" w:rsidP="00F16E04">
      <w:pPr>
        <w:pStyle w:val="AKHeaderAleo"/>
        <w:spacing w:after="0" w:afterAutospacing="0"/>
      </w:pPr>
      <w:r w:rsidRPr="00C35F02">
        <w:t>Transcript</w:t>
      </w:r>
      <w:r w:rsidRPr="00395727">
        <w:t xml:space="preserve"> </w:t>
      </w:r>
    </w:p>
    <w:p w14:paraId="63B175F9" w14:textId="27A4589F" w:rsidR="00084B9E" w:rsidRDefault="00A43A46" w:rsidP="00F16E04">
      <w:pPr>
        <w:pStyle w:val="AKHeaderAleo"/>
        <w:spacing w:after="0" w:afterAutospacing="0"/>
      </w:pPr>
      <w:r>
        <w:t>When You Do, You Remember</w:t>
      </w:r>
      <w:r w:rsidR="00336D4A">
        <w:t xml:space="preserve"> video</w:t>
      </w:r>
    </w:p>
    <w:p w14:paraId="06F675DB" w14:textId="77777777" w:rsidR="00F16E04" w:rsidRDefault="00F16E04" w:rsidP="00F16E04">
      <w:pPr>
        <w:pStyle w:val="Aleobodytext"/>
      </w:pPr>
    </w:p>
    <w:p w14:paraId="74A744C9" w14:textId="322C8EFC" w:rsidR="00336D4A" w:rsidRPr="00336D4A" w:rsidRDefault="00336D4A" w:rsidP="00F16E04">
      <w:pPr>
        <w:pStyle w:val="Aleobodytext"/>
        <w:rPr>
          <w:b/>
          <w:bCs/>
        </w:rPr>
      </w:pPr>
      <w:r w:rsidRPr="00336D4A">
        <w:rPr>
          <w:b/>
          <w:bCs/>
        </w:rPr>
        <w:t>Background information</w:t>
      </w:r>
    </w:p>
    <w:p w14:paraId="3AAF995F" w14:textId="26B7CD00" w:rsidR="00336D4A" w:rsidRPr="00336D4A" w:rsidRDefault="00336D4A" w:rsidP="00F16E04">
      <w:pPr>
        <w:pStyle w:val="Aleobodytext"/>
        <w:rPr>
          <w:rFonts w:cs="Calibri"/>
          <w:color w:val="000000"/>
          <w:shd w:val="clear" w:color="auto" w:fill="FFFFFF"/>
        </w:rPr>
      </w:pPr>
      <w:r w:rsidRPr="00336D4A">
        <w:rPr>
          <w:rFonts w:cs="Calibri"/>
          <w:color w:val="000000"/>
          <w:shd w:val="clear" w:color="auto" w:fill="FFFFFF"/>
        </w:rPr>
        <w:t xml:space="preserve">In this video, adult English learners </w:t>
      </w:r>
      <w:r w:rsidRPr="00336D4A">
        <w:rPr>
          <w:rFonts w:cs="Calibri"/>
          <w:color w:val="000000"/>
          <w:shd w:val="clear" w:color="auto" w:fill="FFFFFF"/>
        </w:rPr>
        <w:t xml:space="preserve">from Cape Verde </w:t>
      </w:r>
      <w:r w:rsidRPr="00336D4A">
        <w:rPr>
          <w:rFonts w:cs="Calibri"/>
          <w:color w:val="000000"/>
          <w:shd w:val="clear" w:color="auto" w:fill="FFFFFF"/>
        </w:rPr>
        <w:t>talk about the kind of math instruction that has helped them understand and retain what they have learned in math class.</w:t>
      </w:r>
    </w:p>
    <w:p w14:paraId="5DC063F1" w14:textId="77777777" w:rsidR="00336D4A" w:rsidRDefault="00336D4A" w:rsidP="00F16E04">
      <w:pPr>
        <w:pStyle w:val="Aleobodytext"/>
      </w:pPr>
    </w:p>
    <w:p w14:paraId="05ABF6BF" w14:textId="7DC6A32D" w:rsidR="00A43A46" w:rsidRDefault="00A43A46" w:rsidP="00A43A46">
      <w:pPr>
        <w:pStyle w:val="Aleobodytext"/>
      </w:pPr>
      <w:r>
        <w:t>[student 2] When we use those tiles</w:t>
      </w:r>
      <w:r w:rsidR="00336D4A">
        <w:t xml:space="preserve"> </w:t>
      </w:r>
      <w:r w:rsidR="00336D4A" w:rsidRPr="00336D4A">
        <w:rPr>
          <w:i/>
          <w:iCs/>
        </w:rPr>
        <w:t>(1” square colored tiles)</w:t>
      </w:r>
      <w:r>
        <w:t>, we understand more.</w:t>
      </w:r>
    </w:p>
    <w:p w14:paraId="7CABB9EC" w14:textId="77777777" w:rsidR="00A43A46" w:rsidRDefault="00A43A46" w:rsidP="00A43A46">
      <w:pPr>
        <w:pStyle w:val="Aleobodytext"/>
      </w:pPr>
      <w:r>
        <w:t>We understand how.</w:t>
      </w:r>
    </w:p>
    <w:p w14:paraId="1BE246D8" w14:textId="77777777" w:rsidR="00A43A46" w:rsidRDefault="00A43A46" w:rsidP="00A43A46">
      <w:pPr>
        <w:pStyle w:val="Aleobodytext"/>
      </w:pPr>
      <w:r>
        <w:t>The concrete.</w:t>
      </w:r>
    </w:p>
    <w:p w14:paraId="0AF1CF67" w14:textId="498A7391" w:rsidR="00A43A46" w:rsidRDefault="00A43A46" w:rsidP="00A43A46">
      <w:pPr>
        <w:pStyle w:val="Aleobodytext"/>
      </w:pPr>
      <w:r>
        <w:t>[student 3] Some students, they need more than words.</w:t>
      </w:r>
    </w:p>
    <w:p w14:paraId="02BA0CD2" w14:textId="2140752C" w:rsidR="00A43A46" w:rsidRDefault="00A43A46" w:rsidP="00A43A46">
      <w:pPr>
        <w:pStyle w:val="Aleobodytext"/>
      </w:pPr>
      <w:r>
        <w:t>They need to see things, you know, manage things before... in front of them to make them more understand.</w:t>
      </w:r>
    </w:p>
    <w:p w14:paraId="08E31258" w14:textId="4AEF2029" w:rsidR="00A43A46" w:rsidRDefault="00A43A46" w:rsidP="00A43A46">
      <w:pPr>
        <w:pStyle w:val="Aleobodytext"/>
      </w:pPr>
      <w:r>
        <w:t>That's why I feel more confident than I used to be in the past.</w:t>
      </w:r>
    </w:p>
    <w:p w14:paraId="01DE8DB1" w14:textId="4AE30B3B" w:rsidR="00A43A46" w:rsidRDefault="00A43A46" w:rsidP="00A43A46">
      <w:pPr>
        <w:pStyle w:val="Aleobodytext"/>
      </w:pPr>
      <w:r>
        <w:t>[teacher 1] Seeing math as a problem solving, sense making collaborative type of activity, I think, is what makes this very successful.</w:t>
      </w:r>
    </w:p>
    <w:p w14:paraId="2C1585A5" w14:textId="31829A4F" w:rsidR="00A43A46" w:rsidRDefault="00A43A46" w:rsidP="00A43A46">
      <w:pPr>
        <w:pStyle w:val="Aleobodytext"/>
      </w:pPr>
      <w:r>
        <w:t>[student 1] When you listen… before one day, one week you didn't remember.</w:t>
      </w:r>
    </w:p>
    <w:p w14:paraId="797B997E" w14:textId="7DB64C99" w:rsidR="00A43A46" w:rsidRDefault="00A43A46" w:rsidP="00A43A46">
      <w:pPr>
        <w:pStyle w:val="Aleobodytext"/>
      </w:pPr>
      <w:r>
        <w:t>But when you see, when you do…</w:t>
      </w:r>
    </w:p>
    <w:p w14:paraId="32071CE1" w14:textId="0C15E01C" w:rsidR="00A43A46" w:rsidRDefault="00A43A46" w:rsidP="00A43A46">
      <w:pPr>
        <w:pStyle w:val="Aleobodytext"/>
      </w:pPr>
      <w:r>
        <w:t>[student 2] Yes…</w:t>
      </w:r>
    </w:p>
    <w:p w14:paraId="23760B75" w14:textId="77777777" w:rsidR="00A43A46" w:rsidRDefault="00A43A46" w:rsidP="00A43A46">
      <w:pPr>
        <w:pStyle w:val="Aleobodytext"/>
      </w:pPr>
      <w:r>
        <w:t>[student 1] you will remember for life.</w:t>
      </w:r>
    </w:p>
    <w:p w14:paraId="366737A6" w14:textId="55A57999" w:rsidR="00A43A46" w:rsidRDefault="00A43A46" w:rsidP="00A43A46">
      <w:pPr>
        <w:pStyle w:val="Aleobodytext"/>
      </w:pPr>
      <w:r>
        <w:t>[student 2] Yes.</w:t>
      </w:r>
    </w:p>
    <w:p w14:paraId="391AC210" w14:textId="73006725" w:rsidR="00F16E04" w:rsidRPr="00856100" w:rsidRDefault="00F16E04" w:rsidP="00F16E04">
      <w:pPr>
        <w:pStyle w:val="Aleobodytext"/>
      </w:pPr>
    </w:p>
    <w:sectPr w:rsidR="00F16E04" w:rsidRPr="00856100" w:rsidSect="00D217AA">
      <w:headerReference w:type="default" r:id="rId7"/>
      <w:footerReference w:type="firs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F593" w14:textId="77777777" w:rsidR="00037308" w:rsidRDefault="00037308" w:rsidP="00395727">
      <w:r>
        <w:separator/>
      </w:r>
    </w:p>
  </w:endnote>
  <w:endnote w:type="continuationSeparator" w:id="0">
    <w:p w14:paraId="6122226C" w14:textId="77777777" w:rsidR="00037308" w:rsidRDefault="00037308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48AE" w14:textId="4FC668C0" w:rsidR="00D217AA" w:rsidRDefault="00D217AA" w:rsidP="00D217AA">
    <w:pPr>
      <w:pStyle w:val="Footer"/>
      <w:jc w:val="center"/>
    </w:pPr>
    <w:r>
      <w:rPr>
        <w:noProof/>
      </w:rPr>
      <w:drawing>
        <wp:inline distT="0" distB="0" distL="0" distR="0" wp14:anchorId="09AD7F1F" wp14:editId="043B2B57">
          <wp:extent cx="3017199" cy="548640"/>
          <wp:effectExtent l="0" t="0" r="5715" b="0"/>
          <wp:docPr id="1951924131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24131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4C7A" w14:textId="77777777" w:rsidR="00037308" w:rsidRDefault="00037308" w:rsidP="00395727">
      <w:r>
        <w:separator/>
      </w:r>
    </w:p>
  </w:footnote>
  <w:footnote w:type="continuationSeparator" w:id="0">
    <w:p w14:paraId="4F282B3C" w14:textId="77777777" w:rsidR="00037308" w:rsidRDefault="00037308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3CC31DCC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BA8"/>
    <w:rsid w:val="00037308"/>
    <w:rsid w:val="00052F47"/>
    <w:rsid w:val="000730D2"/>
    <w:rsid w:val="00081529"/>
    <w:rsid w:val="00084B9E"/>
    <w:rsid w:val="000E3890"/>
    <w:rsid w:val="00132990"/>
    <w:rsid w:val="00134A91"/>
    <w:rsid w:val="00191B9F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E71DD"/>
    <w:rsid w:val="002F473C"/>
    <w:rsid w:val="00304C79"/>
    <w:rsid w:val="00311551"/>
    <w:rsid w:val="0031477B"/>
    <w:rsid w:val="0032658C"/>
    <w:rsid w:val="00332363"/>
    <w:rsid w:val="00336D4A"/>
    <w:rsid w:val="00353456"/>
    <w:rsid w:val="0038414F"/>
    <w:rsid w:val="00395727"/>
    <w:rsid w:val="003A76BE"/>
    <w:rsid w:val="003B2427"/>
    <w:rsid w:val="003E488A"/>
    <w:rsid w:val="003F4D35"/>
    <w:rsid w:val="00405A49"/>
    <w:rsid w:val="00540AB2"/>
    <w:rsid w:val="005442BD"/>
    <w:rsid w:val="00552B5E"/>
    <w:rsid w:val="00567A08"/>
    <w:rsid w:val="005969A8"/>
    <w:rsid w:val="005B03E4"/>
    <w:rsid w:val="006112F5"/>
    <w:rsid w:val="0062368E"/>
    <w:rsid w:val="006273A5"/>
    <w:rsid w:val="00640FB9"/>
    <w:rsid w:val="006A307E"/>
    <w:rsid w:val="006E16CD"/>
    <w:rsid w:val="00781482"/>
    <w:rsid w:val="00785E9C"/>
    <w:rsid w:val="007A56D3"/>
    <w:rsid w:val="007C559A"/>
    <w:rsid w:val="007C595C"/>
    <w:rsid w:val="007D572D"/>
    <w:rsid w:val="007F3CCB"/>
    <w:rsid w:val="007F428A"/>
    <w:rsid w:val="00810240"/>
    <w:rsid w:val="00856100"/>
    <w:rsid w:val="00867603"/>
    <w:rsid w:val="008817BD"/>
    <w:rsid w:val="008A2281"/>
    <w:rsid w:val="008B0AEF"/>
    <w:rsid w:val="008C1648"/>
    <w:rsid w:val="008C4F33"/>
    <w:rsid w:val="008D0A24"/>
    <w:rsid w:val="008D3562"/>
    <w:rsid w:val="008D6E5A"/>
    <w:rsid w:val="00912E18"/>
    <w:rsid w:val="0098196A"/>
    <w:rsid w:val="009B20B6"/>
    <w:rsid w:val="009C1ACD"/>
    <w:rsid w:val="009C4453"/>
    <w:rsid w:val="009D1FF8"/>
    <w:rsid w:val="009E415A"/>
    <w:rsid w:val="009E7D77"/>
    <w:rsid w:val="00A43A46"/>
    <w:rsid w:val="00A4703E"/>
    <w:rsid w:val="00A7128E"/>
    <w:rsid w:val="00A86129"/>
    <w:rsid w:val="00A977AC"/>
    <w:rsid w:val="00A97A28"/>
    <w:rsid w:val="00AA58BD"/>
    <w:rsid w:val="00AB7C0C"/>
    <w:rsid w:val="00AE0324"/>
    <w:rsid w:val="00B66D16"/>
    <w:rsid w:val="00B72BB3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C3268"/>
    <w:rsid w:val="00CD0715"/>
    <w:rsid w:val="00CD342B"/>
    <w:rsid w:val="00CD50E3"/>
    <w:rsid w:val="00CE7F86"/>
    <w:rsid w:val="00D12C0E"/>
    <w:rsid w:val="00D217AA"/>
    <w:rsid w:val="00D527AF"/>
    <w:rsid w:val="00D7194F"/>
    <w:rsid w:val="00D72C88"/>
    <w:rsid w:val="00D87853"/>
    <w:rsid w:val="00D955CD"/>
    <w:rsid w:val="00DE004C"/>
    <w:rsid w:val="00E418D5"/>
    <w:rsid w:val="00E766DB"/>
    <w:rsid w:val="00E8766B"/>
    <w:rsid w:val="00EB2A2C"/>
    <w:rsid w:val="00EE5CA8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159</Words>
  <Characters>742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17</cp:revision>
  <dcterms:created xsi:type="dcterms:W3CDTF">2023-11-09T17:55:00Z</dcterms:created>
  <dcterms:modified xsi:type="dcterms:W3CDTF">2026-02-18T17:11:00Z</dcterms:modified>
</cp:coreProperties>
</file>